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Спортивно – позн</w:t>
      </w:r>
      <w:bookmarkStart w:id="0" w:name="_GoBack"/>
      <w:bookmarkEnd w:id="0"/>
      <w:r w:rsidRPr="00DC02E6">
        <w:rPr>
          <w:rFonts w:ascii="Arial" w:hAnsi="Arial" w:cs="Arial"/>
          <w:sz w:val="28"/>
          <w:szCs w:val="28"/>
        </w:rPr>
        <w:t>авательное развлечение «Путешествие в джунгли» для детей подготовительной логопедической группы</w:t>
      </w:r>
      <w:r w:rsidR="00DA5CDE">
        <w:rPr>
          <w:rFonts w:ascii="Arial" w:hAnsi="Arial" w:cs="Arial"/>
          <w:sz w:val="28"/>
          <w:szCs w:val="28"/>
        </w:rPr>
        <w:t>.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 xml:space="preserve">Цель: Создание условий для сохранения и укрепления физического и психического здоровья детей. Закрепление и расширение знаний детей о животных жарких стран. 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 xml:space="preserve">Задачи: 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- совершенствовать двигательные умения и навыки;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- способствовать систематизированию и закреплению знаний диких животных теплых стран, формированию интереса к окружающему миру, бережного отношения к природе;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- способствовать развитию внимания, наблюдательности, мышления;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- способствовать воспитанию командного духа, чувства товарищества, стремления к победе.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Оборудование: «туннель» 2шт., препятствия 10шт., канат. Конверты 2 шт., разрезные картинки 2 набора, скамья гимнастическая 2 шт., «бананы и кости» по количеству детей, гимнастический мат, корзинки 2шт., ведёрки, 2 шт., ложки 2 шт., гимнастическая палка.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Предварительная работа: организация развивающей среды (рассматривание тематических альбомов «Животные жарких стран», иллюстраций и фотографий с изображением животных разных стран); беседы о животных разных стран, обитателях Африки; загадывание загадок о животных, чтение стихотворений; рассматривание картин «Животные зоопарка», «Львы» и т.д.,   составление по ним рассказов; рисование и раскрашивание животных разных стран в свободной деятельности.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Содержание: Зал украшен в соответствии с темой. Звучит африканская музыка. На экране изображение джунглей.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Ведущая: Ребята, как вы думаете,  где мы с вами оказались? (Ответы детей). Сегодня наш зал превратился в джунгли. Я приглашаю Вас в занимательное путешествие.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Ведущая: Но прежде чем отправиться в путешествие ответьте на вопросы: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- Что такое джунгли?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- Какие животные живут в тёплых странах?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-  Какую пользу приносят хищники?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- Какую пользу приносят травоядные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- Какое самое большое животное в Африке?  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lastRenderedPageBreak/>
        <w:t>Ведущая: Действительно, много разных животных живёт в тёплых странах. Давайте превратимся в некоторых из них. (В зале разложены эмблемы с изображением зверей – травоядных и хищников.Дети выбирают эмблему и прикрепляют к футболке).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Ведущая: Приглашаю всех на весёлую «зверобику».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(Музыкально – спортивная разминка «У жирафа пятна, пятна..»)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Ведущая: Чтобы продолжить путешествие, нужно разделиться на две команды: «Травоядных» и «Хищников». (Дети самостоятельно строятся в две команды по стартовым линиям, согласно выбранным эмблемам.)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Ведущая: Вы уже знаете, что лес в Африке называется джунгли. Они бывают густые, непроходимые. И животным иногда приходится преодолевать препятствия, чтобы пройти сквозь них. Сейчас мы с вами тоже попытаемся преодолеть препятствия.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Эстафета «Пройди сквозь джунгли» - сложная эстафета. (Команды стоят на стартовой линии в колонне по одному. По сигналу первые участники   пролезают сквозь «туннель», прыгают с «через бурелом» - баночки - препятствия, возвращаясь в команду перепрыгивают через канат правым-левым боком, передают эстафету следующему участнику.)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 xml:space="preserve">Ведущая: Ребята, а вы знаете,  как живут животные? (Ответы детей). 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После ответов детей на экране появляется изображение «звериной семьи»: львиный прайд, стадо слонов, стадо зебр….).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Ведущая: Следующая эстафета «Звериная семья».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Эстафета «Звериная семья». (Задание выполняет вся команда одновременно. По сигналу вся команда бежит в условное место, открывает конверт и собирает картинку. Из разрезных картинок нужно собрать изображение «Звериной семьи» и определить хищники они или травоядные.)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Ведущая: В тёплых странах живёт много животных. Угадай те, кто это?</w:t>
      </w:r>
    </w:p>
    <w:p w:rsidR="00014FA3" w:rsidRPr="00DC02E6" w:rsidRDefault="007F05F9" w:rsidP="00DC02E6">
      <w:pPr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Конкурс «Загадки» (по 4 загадки каждой команде)</w:t>
      </w:r>
    </w:p>
    <w:tbl>
      <w:tblPr>
        <w:tblStyle w:val="a3"/>
        <w:tblW w:w="0" w:type="auto"/>
        <w:tblLook w:val="04A0"/>
      </w:tblPr>
      <w:tblGrid>
        <w:gridCol w:w="4627"/>
        <w:gridCol w:w="4944"/>
      </w:tblGrid>
      <w:tr w:rsidR="007F05F9" w:rsidRPr="00DC02E6" w:rsidTr="007F05F9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Я его увидел в книжке,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Подскажите мне, детишки,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На носу — огромный рог,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Знаю, знаю — Носорог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У него огромный рост, есть ещё и мелкий хвост,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 xml:space="preserve">Впереди такая штука, что </w:t>
            </w:r>
            <w:r w:rsidRPr="00DC02E6">
              <w:rPr>
                <w:rFonts w:ascii="Arial" w:hAnsi="Arial" w:cs="Arial"/>
                <w:sz w:val="28"/>
                <w:szCs w:val="28"/>
              </w:rPr>
              <w:lastRenderedPageBreak/>
              <w:t>облиться нам – не мука.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Кто же это? Кто же он? Ну, конечно, это   Слон.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 На чудо-Коняшке пестреет тельняшка.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 Зебра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Ну что за вид у них чудной? У папы — локоны волной.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Мамаша ходит стриженой. За что она обижена?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Бывает, часто злится, на вид сурова, это …Львица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lastRenderedPageBreak/>
              <w:t>Вот живой подъемный кран,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Обитатель жарких стран.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Со стволов многоэтажных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Рвет и листья, и банан.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 Жираф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Любит он среди саванны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Принимать в озерах ванны.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Только ноздри-то и видно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lastRenderedPageBreak/>
              <w:t>Над водой, снаружи.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Зверь большой, но безобидный,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Очень неуклюжий.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 Бегемот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Ежик вырос в десять раз,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Получился…Дикобраз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Посмотрите-ка, бревно. Ох, и злющее оно!</w:t>
            </w:r>
          </w:p>
          <w:p w:rsidR="007F05F9" w:rsidRPr="00DC02E6" w:rsidRDefault="007F05F9" w:rsidP="00DC02E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02E6">
              <w:rPr>
                <w:rFonts w:ascii="Arial" w:hAnsi="Arial" w:cs="Arial"/>
                <w:sz w:val="28"/>
                <w:szCs w:val="28"/>
              </w:rPr>
              <w:t>Тем, кто в речку угодил, так опасен …Крокодил</w:t>
            </w:r>
          </w:p>
        </w:tc>
      </w:tr>
    </w:tbl>
    <w:p w:rsidR="007F05F9" w:rsidRPr="00DC02E6" w:rsidRDefault="007F05F9" w:rsidP="00DC02E6">
      <w:pPr>
        <w:spacing w:after="0"/>
        <w:rPr>
          <w:rFonts w:ascii="Arial" w:hAnsi="Arial" w:cs="Arial"/>
          <w:sz w:val="28"/>
          <w:szCs w:val="28"/>
        </w:rPr>
      </w:pP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Ведущая: Как вы думаете,  чем питаются животные тёплых стран и как они добывают себе еду? (Ответы детей)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После ответов детей на экране появляется изображение хищника и травоядного.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Ведущая: Эстафета «Накорми животных»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Эстафета «Накорми животных». (По залу разбросаны бананы и кости.По сигналу первые участники  берут один предмет и кладут в соответствующую корзину (возле одной корзины – изображение льва, возле другой – слон), возвращаются в команду, передают эстафету следующему участнику.)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 xml:space="preserve">Ведущая: В жарких странах невозможно обойтись без воды. 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На экране появляется изображение водоёма.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Эстафета «На водопой». (Команды стоят на стартовой линии в колонне по одному.По сигналу первые участники добегают до «водоёма» по «мостику» - гимнастической скамье, зачерпывают ложкой воду, переливают её в прозрачное ведёрко (стоит рядом с «водоёмом» - для каждой команды своё), возвращаются в команду,  передают эстафету следующему участнику.)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Ведущая: вы уже много узнали о животных жарких стран. Теперь конкурс «Закончи предложение».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Конкурс «Закончи предложение».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 xml:space="preserve">У тигрицы родились …  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У львицы родились …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lastRenderedPageBreak/>
        <w:t xml:space="preserve">У жирафа родились …   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У слонихи родились …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 xml:space="preserve">У кенгуру родились …  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 xml:space="preserve"> У зебры родились …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 xml:space="preserve">Ведущая: Не смотря на то, что у всех животных есть своё место обитания, иногда они выясняют, кто сильнее. Эстафета «Бой вожаков». </w:t>
      </w:r>
    </w:p>
    <w:p w:rsidR="007F05F9" w:rsidRPr="00DC02E6" w:rsidRDefault="007F05F9" w:rsidP="00DC02E6">
      <w:pPr>
        <w:spacing w:after="0"/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Эстафета «Бой вожаков». (Команды стоят на стартовой линии в колонне по одному. Первые участники садятся на мягкое покрытие, упираясь ступнями в ступни друг друга, ноги согнуты в коленях. По сигналу начинают перетягивать палку двумя руками на себя. Выигрывает тот, кто перетянул соперника на себя. Затемэто задание выполняет следующая пара и т.д.)</w:t>
      </w:r>
    </w:p>
    <w:p w:rsidR="007F05F9" w:rsidRPr="00DC02E6" w:rsidRDefault="007F05F9" w:rsidP="00DC02E6">
      <w:pPr>
        <w:jc w:val="both"/>
        <w:rPr>
          <w:rFonts w:ascii="Arial" w:hAnsi="Arial" w:cs="Arial"/>
          <w:sz w:val="28"/>
          <w:szCs w:val="28"/>
        </w:rPr>
      </w:pPr>
      <w:r w:rsidRPr="00DC02E6">
        <w:rPr>
          <w:rFonts w:ascii="Arial" w:hAnsi="Arial" w:cs="Arial"/>
          <w:sz w:val="28"/>
          <w:szCs w:val="28"/>
        </w:rPr>
        <w:t>Ведущая: Вот и подошло к концу наше знакомство с животными жарких стран. Чем вам запомнилось наше путешествие? Какие животные вам понравились больше всех? Вы все старались и победили и получаете приз - раскраски с изображением животных жарких стран.</w:t>
      </w:r>
    </w:p>
    <w:p w:rsidR="007F05F9" w:rsidRPr="00DC02E6" w:rsidRDefault="007F05F9" w:rsidP="00DC02E6">
      <w:pPr>
        <w:jc w:val="both"/>
        <w:rPr>
          <w:rFonts w:ascii="Arial" w:hAnsi="Arial" w:cs="Arial"/>
          <w:sz w:val="28"/>
          <w:szCs w:val="28"/>
        </w:rPr>
      </w:pPr>
    </w:p>
    <w:sectPr w:rsidR="007F05F9" w:rsidRPr="00DC02E6" w:rsidSect="00DC02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283" w:rsidRDefault="00B02283" w:rsidP="007F05F9">
      <w:pPr>
        <w:spacing w:after="0" w:line="240" w:lineRule="auto"/>
      </w:pPr>
      <w:r>
        <w:separator/>
      </w:r>
    </w:p>
  </w:endnote>
  <w:endnote w:type="continuationSeparator" w:id="1">
    <w:p w:rsidR="00B02283" w:rsidRDefault="00B02283" w:rsidP="007F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283" w:rsidRDefault="00B02283" w:rsidP="007F05F9">
      <w:pPr>
        <w:spacing w:after="0" w:line="240" w:lineRule="auto"/>
      </w:pPr>
      <w:r>
        <w:separator/>
      </w:r>
    </w:p>
  </w:footnote>
  <w:footnote w:type="continuationSeparator" w:id="1">
    <w:p w:rsidR="00B02283" w:rsidRDefault="00B02283" w:rsidP="007F0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EE1"/>
    <w:rsid w:val="00014FA3"/>
    <w:rsid w:val="00111B05"/>
    <w:rsid w:val="00421809"/>
    <w:rsid w:val="00730655"/>
    <w:rsid w:val="007F05F9"/>
    <w:rsid w:val="008B738F"/>
    <w:rsid w:val="00B02283"/>
    <w:rsid w:val="00B43FE6"/>
    <w:rsid w:val="00DA5CDE"/>
    <w:rsid w:val="00DC02E6"/>
    <w:rsid w:val="00DD0020"/>
    <w:rsid w:val="00EA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5F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F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5F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5F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F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5F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2021-07-06T15:32:00Z</dcterms:created>
  <dcterms:modified xsi:type="dcterms:W3CDTF">2021-07-14T13:59:00Z</dcterms:modified>
</cp:coreProperties>
</file>